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3" w:rsidRPr="00CC23F3" w:rsidRDefault="009D6026" w:rsidP="00ED6F83">
      <w:pPr>
        <w:pStyle w:val="Title"/>
        <w:rPr>
          <w:rFonts w:asciiTheme="minorHAnsi" w:hAnsiTheme="minorHAnsi" w:cstheme="minorHAnsi"/>
          <w:sz w:val="48"/>
        </w:rPr>
      </w:pPr>
      <w:r w:rsidRPr="00CC23F3">
        <w:rPr>
          <w:rFonts w:asciiTheme="minorHAnsi" w:hAnsiTheme="minorHAnsi" w:cstheme="minorHAnsi"/>
          <w:sz w:val="48"/>
        </w:rPr>
        <w:t>RSS Complex Child Session Planning Form</w:t>
      </w:r>
      <w:r w:rsidR="00F659D9" w:rsidRPr="00CC23F3">
        <w:rPr>
          <w:rFonts w:asciiTheme="minorHAnsi" w:hAnsiTheme="minorHAnsi" w:cstheme="minorHAnsi"/>
          <w:sz w:val="48"/>
        </w:rPr>
        <w:t xml:space="preserve"> </w:t>
      </w:r>
    </w:p>
    <w:p w:rsidR="00747C2F" w:rsidRPr="00D27C65" w:rsidRDefault="00747C2F" w:rsidP="0071388A">
      <w:pPr>
        <w:spacing w:after="0" w:line="240" w:lineRule="auto"/>
        <w:rPr>
          <w:sz w:val="20"/>
        </w:rPr>
      </w:pPr>
      <w:r w:rsidRPr="00D27C65">
        <w:rPr>
          <w:sz w:val="20"/>
        </w:rPr>
        <w:t xml:space="preserve">Upload this form </w:t>
      </w:r>
      <w:r w:rsidR="00D27C65" w:rsidRPr="00D27C65">
        <w:rPr>
          <w:sz w:val="20"/>
        </w:rPr>
        <w:t xml:space="preserve">into the RSS Dashboard – RSS Activity Editor </w:t>
      </w:r>
      <w:r w:rsidRPr="00D27C65">
        <w:rPr>
          <w:sz w:val="20"/>
        </w:rPr>
        <w:t xml:space="preserve">for each child session </w:t>
      </w:r>
      <w:r w:rsidR="00E811F8">
        <w:rPr>
          <w:b/>
          <w:sz w:val="20"/>
        </w:rPr>
        <w:t>2 weeks</w:t>
      </w:r>
      <w:r w:rsidRPr="00D27C65">
        <w:rPr>
          <w:b/>
          <w:sz w:val="20"/>
        </w:rPr>
        <w:t xml:space="preserve"> prior to date of session</w:t>
      </w:r>
      <w:r w:rsidRPr="00D27C65">
        <w:rPr>
          <w:sz w:val="20"/>
        </w:rPr>
        <w:t>.</w:t>
      </w:r>
      <w:r w:rsidR="00DE2254" w:rsidRPr="00D27C65">
        <w:rPr>
          <w:sz w:val="20"/>
        </w:rPr>
        <w:t xml:space="preserve"> </w:t>
      </w:r>
    </w:p>
    <w:p w:rsidR="00747C2F" w:rsidRPr="00D27C65" w:rsidRDefault="00747C2F" w:rsidP="0071388A">
      <w:pPr>
        <w:spacing w:after="0" w:line="240" w:lineRule="auto"/>
        <w:rPr>
          <w:sz w:val="20"/>
        </w:rPr>
      </w:pPr>
      <w:r w:rsidRPr="00D27C65">
        <w:rPr>
          <w:sz w:val="20"/>
        </w:rPr>
        <w:t xml:space="preserve">Credit will not be awarded for late or incomplete forms. </w:t>
      </w:r>
    </w:p>
    <w:p w:rsidR="005026D4" w:rsidRPr="00D27C65" w:rsidRDefault="00747C2F" w:rsidP="0071388A">
      <w:pPr>
        <w:spacing w:after="0" w:line="240" w:lineRule="auto"/>
        <w:rPr>
          <w:sz w:val="10"/>
        </w:rPr>
      </w:pPr>
      <w:r w:rsidRPr="00D27C65">
        <w:rPr>
          <w:sz w:val="20"/>
        </w:rPr>
        <w:t xml:space="preserve">To request an extension, email </w:t>
      </w:r>
      <w:hyperlink r:id="rId8" w:history="1">
        <w:r w:rsidRPr="00D27C65">
          <w:rPr>
            <w:rStyle w:val="Hyperlink"/>
            <w:sz w:val="20"/>
          </w:rPr>
          <w:t>averacontinuingeducation@avera.org</w:t>
        </w:r>
      </w:hyperlink>
      <w:r w:rsidR="00F50FAB" w:rsidRPr="00D27C65">
        <w:rPr>
          <w:sz w:val="20"/>
        </w:rPr>
        <w:t xml:space="preserve"> prior to submission deadline.</w:t>
      </w:r>
      <w:r w:rsidR="00D27C65">
        <w:rPr>
          <w:sz w:val="20"/>
        </w:rPr>
        <w:br/>
      </w:r>
    </w:p>
    <w:tbl>
      <w:tblPr>
        <w:tblStyle w:val="TableGrid1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C4130" w:rsidRPr="00604C1E" w:rsidTr="00820AC6">
        <w:trPr>
          <w:trHeight w:val="350"/>
        </w:trPr>
        <w:tc>
          <w:tcPr>
            <w:tcW w:w="14390" w:type="dxa"/>
            <w:shd w:val="clear" w:color="auto" w:fill="F2F2F2" w:themeFill="background1" w:themeFillShade="F2"/>
          </w:tcPr>
          <w:p w:rsidR="00AC4130" w:rsidRPr="00AD7C86" w:rsidRDefault="00AC4130" w:rsidP="00820AC6">
            <w:pPr>
              <w:spacing w:after="200" w:line="276" w:lineRule="auto"/>
              <w:rPr>
                <w:rFonts w:cstheme="minorHAnsi"/>
                <w:sz w:val="18"/>
              </w:rPr>
            </w:pPr>
            <w:r w:rsidRPr="00AD7C86">
              <w:rPr>
                <w:rFonts w:cstheme="minorHAnsi"/>
                <w:b/>
                <w:sz w:val="18"/>
              </w:rPr>
              <w:t xml:space="preserve">Title of Parent:  </w:t>
            </w:r>
          </w:p>
        </w:tc>
      </w:tr>
      <w:tr w:rsidR="00820AC6" w:rsidRPr="00604C1E" w:rsidTr="00754A54">
        <w:trPr>
          <w:trHeight w:val="362"/>
        </w:trPr>
        <w:tc>
          <w:tcPr>
            <w:tcW w:w="14390" w:type="dxa"/>
            <w:shd w:val="clear" w:color="auto" w:fill="auto"/>
          </w:tcPr>
          <w:p w:rsidR="00820AC6" w:rsidRPr="00754A54" w:rsidRDefault="00820AC6" w:rsidP="00C0109E">
            <w:pPr>
              <w:spacing w:after="200" w:line="276" w:lineRule="auto"/>
              <w:rPr>
                <w:rFonts w:asciiTheme="majorHAnsi" w:hAnsiTheme="majorHAnsi"/>
                <w:sz w:val="18"/>
              </w:rPr>
            </w:pPr>
            <w:r w:rsidRPr="00754A54">
              <w:rPr>
                <w:rFonts w:cstheme="minorHAnsi"/>
                <w:b/>
                <w:sz w:val="18"/>
              </w:rPr>
              <w:t>Date of Child Session:</w:t>
            </w:r>
            <w:r w:rsidRPr="00754A54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1979650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4A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4130" w:rsidRPr="00604C1E" w:rsidTr="00754A54">
        <w:trPr>
          <w:trHeight w:val="398"/>
        </w:trPr>
        <w:tc>
          <w:tcPr>
            <w:tcW w:w="14390" w:type="dxa"/>
            <w:shd w:val="clear" w:color="auto" w:fill="auto"/>
          </w:tcPr>
          <w:p w:rsidR="00AC4130" w:rsidRPr="00754A54" w:rsidRDefault="00AC4130" w:rsidP="00C0109E">
            <w:pPr>
              <w:rPr>
                <w:rFonts w:asciiTheme="majorHAnsi" w:hAnsiTheme="majorHAnsi"/>
                <w:sz w:val="18"/>
                <w:u w:val="single"/>
              </w:rPr>
            </w:pPr>
            <w:r w:rsidRPr="00754A54">
              <w:rPr>
                <w:rFonts w:cstheme="minorHAnsi"/>
                <w:b/>
                <w:sz w:val="18"/>
              </w:rPr>
              <w:t>Is this child session</w:t>
            </w:r>
            <w:r w:rsidRPr="00754A54">
              <w:rPr>
                <w:rFonts w:cstheme="minorHAnsi"/>
                <w:sz w:val="18"/>
              </w:rPr>
              <w:t xml:space="preserve">:        </w:t>
            </w:r>
            <w:sdt>
              <w:sdtPr>
                <w:rPr>
                  <w:rFonts w:cstheme="minorHAnsi"/>
                  <w:sz w:val="18"/>
                </w:rPr>
                <w:id w:val="-7531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54" w:rsidRPr="00754A54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754A54">
              <w:rPr>
                <w:rFonts w:cstheme="minorHAnsi"/>
                <w:sz w:val="18"/>
              </w:rPr>
              <w:t xml:space="preserve">  </w:t>
            </w:r>
            <w:r w:rsidRPr="00754A54">
              <w:rPr>
                <w:rFonts w:cstheme="minorHAnsi"/>
                <w:b/>
                <w:sz w:val="18"/>
              </w:rPr>
              <w:t>Clinical</w:t>
            </w:r>
            <w:r w:rsidRPr="00754A54">
              <w:rPr>
                <w:rFonts w:cstheme="minorHAnsi"/>
                <w:sz w:val="18"/>
              </w:rPr>
              <w:t xml:space="preserve">            </w:t>
            </w:r>
            <w:sdt>
              <w:sdtPr>
                <w:rPr>
                  <w:rFonts w:cstheme="minorHAnsi"/>
                  <w:sz w:val="18"/>
                </w:rPr>
                <w:id w:val="14599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54" w:rsidRPr="00754A54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754A54">
              <w:rPr>
                <w:rFonts w:cstheme="minorHAnsi"/>
                <w:sz w:val="18"/>
              </w:rPr>
              <w:t xml:space="preserve">  </w:t>
            </w:r>
            <w:r w:rsidRPr="00754A54">
              <w:rPr>
                <w:rFonts w:cstheme="minorHAnsi"/>
                <w:b/>
                <w:sz w:val="18"/>
              </w:rPr>
              <w:t>Non-Clinical</w:t>
            </w:r>
            <w:r w:rsidRPr="00754A54">
              <w:rPr>
                <w:rFonts w:cstheme="minorHAnsi"/>
                <w:sz w:val="18"/>
              </w:rPr>
              <w:t xml:space="preserve"> </w:t>
            </w:r>
          </w:p>
        </w:tc>
      </w:tr>
    </w:tbl>
    <w:p w:rsidR="00B82E86" w:rsidRPr="00D27C65" w:rsidRDefault="00B82E86" w:rsidP="00F50FAB">
      <w:pPr>
        <w:tabs>
          <w:tab w:val="center" w:pos="7200"/>
        </w:tabs>
        <w:spacing w:after="0" w:line="360" w:lineRule="auto"/>
        <w:rPr>
          <w:rFonts w:asciiTheme="majorHAnsi" w:hAnsiTheme="majorHAnsi"/>
          <w:b/>
          <w:sz w:val="10"/>
          <w:u w:val="single"/>
        </w:rPr>
      </w:pPr>
    </w:p>
    <w:p w:rsidR="005026D4" w:rsidRPr="00651DCC" w:rsidRDefault="009D6026" w:rsidP="00766D32">
      <w:pPr>
        <w:spacing w:after="0"/>
        <w:rPr>
          <w:rFonts w:asciiTheme="majorHAnsi" w:hAnsiTheme="majorHAnsi"/>
          <w:b/>
          <w:u w:val="single"/>
        </w:rPr>
      </w:pPr>
      <w:r w:rsidRPr="00651DCC">
        <w:rPr>
          <w:rFonts w:asciiTheme="majorHAnsi" w:hAnsiTheme="majorHAnsi"/>
          <w:b/>
          <w:u w:val="single"/>
        </w:rPr>
        <w:t>RSS Complex Session speaker</w:t>
      </w:r>
      <w:r w:rsidR="005026D4" w:rsidRPr="00651DCC">
        <w:rPr>
          <w:rFonts w:asciiTheme="majorHAnsi" w:hAnsiTheme="majorHAnsi"/>
          <w:b/>
          <w:u w:val="single"/>
        </w:rPr>
        <w:t xml:space="preserve"> </w:t>
      </w:r>
      <w:r w:rsidR="00B82E86" w:rsidRPr="00651DCC">
        <w:rPr>
          <w:rFonts w:asciiTheme="majorHAnsi" w:hAnsiTheme="majorHAnsi"/>
          <w:b/>
          <w:u w:val="single"/>
        </w:rPr>
        <w:t>addition</w:t>
      </w:r>
      <w:r w:rsidR="005026D4" w:rsidRPr="00651DCC">
        <w:rPr>
          <w:rFonts w:asciiTheme="majorHAnsi" w:hAnsiTheme="majorHAnsi"/>
          <w:b/>
          <w:u w:val="single"/>
        </w:rPr>
        <w:t xml:space="preserve">: </w:t>
      </w:r>
      <w:r w:rsidR="00F659D9" w:rsidRPr="00651DCC">
        <w:rPr>
          <w:rFonts w:asciiTheme="majorHAnsi" w:hAnsiTheme="majorHAnsi"/>
          <w:b/>
          <w:u w:val="single"/>
        </w:rPr>
        <w:t xml:space="preserve"> </w:t>
      </w:r>
    </w:p>
    <w:p w:rsidR="00D27C65" w:rsidRPr="00651DCC" w:rsidRDefault="00325519" w:rsidP="007F7242">
      <w:pPr>
        <w:spacing w:after="0" w:line="240" w:lineRule="auto"/>
        <w:rPr>
          <w:rFonts w:asciiTheme="majorHAnsi" w:eastAsia="Times New Roman" w:hAnsiTheme="majorHAnsi" w:cs="Arial"/>
          <w:sz w:val="10"/>
        </w:rPr>
      </w:pPr>
      <w:r w:rsidRPr="00D27C65">
        <w:rPr>
          <w:rFonts w:asciiTheme="majorHAnsi" w:hAnsiTheme="majorHAnsi"/>
          <w:sz w:val="20"/>
        </w:rPr>
        <w:t xml:space="preserve">Current disclosures must be completed in the Avera CE Portal by all persons in a position to control content of the education </w:t>
      </w:r>
      <w:r w:rsidRPr="00D27C65">
        <w:rPr>
          <w:rFonts w:asciiTheme="majorHAnsi" w:hAnsiTheme="majorHAnsi"/>
          <w:b/>
          <w:sz w:val="20"/>
        </w:rPr>
        <w:t>PRIOR</w:t>
      </w:r>
      <w:r w:rsidRPr="00D27C65">
        <w:rPr>
          <w:rFonts w:asciiTheme="majorHAnsi" w:hAnsiTheme="majorHAnsi"/>
          <w:sz w:val="20"/>
        </w:rPr>
        <w:t xml:space="preserve"> to the start of the planning process, or </w:t>
      </w:r>
      <w:r w:rsidRPr="00D27C65">
        <w:rPr>
          <w:rFonts w:asciiTheme="majorHAnsi" w:hAnsiTheme="majorHAnsi"/>
          <w:b/>
          <w:sz w:val="20"/>
        </w:rPr>
        <w:t xml:space="preserve">PRIOR </w:t>
      </w:r>
      <w:r w:rsidRPr="00D27C65">
        <w:rPr>
          <w:rFonts w:asciiTheme="majorHAnsi" w:hAnsiTheme="majorHAnsi"/>
          <w:sz w:val="20"/>
        </w:rPr>
        <w:t xml:space="preserve">to the date the person became involved in the process. </w:t>
      </w:r>
      <w:r w:rsidR="001E315E" w:rsidRPr="00D27C65">
        <w:rPr>
          <w:rFonts w:asciiTheme="majorHAnsi" w:eastAsia="Times New Roman" w:hAnsiTheme="majorHAnsi" w:cs="Arial"/>
          <w:sz w:val="20"/>
        </w:rPr>
        <w:t>Add additional individuals not included on parent form here.</w:t>
      </w:r>
      <w:r w:rsidR="009D6026" w:rsidRPr="00D27C65">
        <w:rPr>
          <w:rFonts w:asciiTheme="majorHAnsi" w:eastAsia="Times New Roman" w:hAnsiTheme="majorHAnsi" w:cs="Arial"/>
          <w:sz w:val="20"/>
        </w:rPr>
        <w:t xml:space="preserve"> </w:t>
      </w:r>
      <w:r w:rsidR="00651DCC">
        <w:rPr>
          <w:rFonts w:asciiTheme="majorHAnsi" w:eastAsia="Times New Roman" w:hAnsiTheme="majorHAnsi" w:cs="Arial"/>
          <w:sz w:val="20"/>
        </w:rPr>
        <w:br/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E194A" w:rsidTr="00BF7970">
        <w:tc>
          <w:tcPr>
            <w:tcW w:w="14390" w:type="dxa"/>
            <w:gridSpan w:val="2"/>
          </w:tcPr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9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EE194A" w:rsidTr="00BF7970">
        <w:tc>
          <w:tcPr>
            <w:tcW w:w="7195" w:type="dxa"/>
          </w:tcPr>
          <w:p w:rsidR="00EE194A" w:rsidRPr="00937A1D" w:rsidRDefault="00EE194A" w:rsidP="00EE194A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:rsidR="00EE194A" w:rsidRPr="00651DCC" w:rsidRDefault="00EE194A" w:rsidP="00BF7970">
            <w:pPr>
              <w:rPr>
                <w:sz w:val="16"/>
              </w:rPr>
            </w:pPr>
            <w:r w:rsidRPr="00651DCC">
              <w:rPr>
                <w:sz w:val="16"/>
              </w:rPr>
              <w:t>Nature of Financial Relationship</w:t>
            </w:r>
          </w:p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651DCC">
              <w:rPr>
                <w:sz w:val="14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651DCC">
              <w:rPr>
                <w:sz w:val="14"/>
              </w:rPr>
              <w:t>etc</w:t>
            </w:r>
            <w:proofErr w:type="spellEnd"/>
            <w:r w:rsidRPr="00651DCC">
              <w:rPr>
                <w:sz w:val="14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13533" w:rsidRPr="00651DCC" w:rsidRDefault="00B13533" w:rsidP="00EE194A">
      <w:pPr>
        <w:spacing w:after="0" w:line="240" w:lineRule="auto"/>
        <w:rPr>
          <w:sz w:val="8"/>
        </w:rPr>
      </w:pPr>
    </w:p>
    <w:tbl>
      <w:tblPr>
        <w:tblStyle w:val="GridTable1Light1"/>
        <w:tblpPr w:leftFromText="180" w:rightFromText="180" w:vertAnchor="text" w:horzAnchor="margin" w:tblpY="166"/>
        <w:tblW w:w="14395" w:type="dxa"/>
        <w:tblLayout w:type="fixed"/>
        <w:tblLook w:val="04A0" w:firstRow="1" w:lastRow="0" w:firstColumn="1" w:lastColumn="0" w:noHBand="0" w:noVBand="1"/>
      </w:tblPr>
      <w:tblGrid>
        <w:gridCol w:w="1165"/>
        <w:gridCol w:w="2070"/>
        <w:gridCol w:w="2250"/>
        <w:gridCol w:w="1080"/>
        <w:gridCol w:w="1350"/>
        <w:gridCol w:w="1350"/>
        <w:gridCol w:w="1170"/>
        <w:gridCol w:w="1170"/>
        <w:gridCol w:w="1530"/>
        <w:gridCol w:w="1260"/>
      </w:tblGrid>
      <w:tr w:rsidR="00820AC6" w:rsidRPr="00EE194A" w:rsidTr="00754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</w:tcPr>
          <w:p w:rsidR="00820AC6" w:rsidRPr="00D27C65" w:rsidRDefault="00820AC6" w:rsidP="00820AC6">
            <w:pPr>
              <w:ind w:right="4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Date person in position to control content of education became involved</w:t>
            </w:r>
          </w:p>
        </w:tc>
        <w:tc>
          <w:tcPr>
            <w:tcW w:w="2070" w:type="dxa"/>
            <w:vMerge w:val="restart"/>
          </w:tcPr>
          <w:p w:rsidR="00820AC6" w:rsidRPr="00D27C65" w:rsidRDefault="00820AC6" w:rsidP="00820AC6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Name of individual and credentials</w:t>
            </w:r>
          </w:p>
        </w:tc>
        <w:tc>
          <w:tcPr>
            <w:tcW w:w="2250" w:type="dxa"/>
            <w:vMerge w:val="restart"/>
          </w:tcPr>
          <w:p w:rsidR="00820AC6" w:rsidRPr="00D27C65" w:rsidRDefault="00820AC6" w:rsidP="00820AC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Individual’s role in activity </w:t>
            </w:r>
          </w:p>
          <w:p w:rsidR="00820AC6" w:rsidRPr="00D27C65" w:rsidRDefault="00820AC6" w:rsidP="00820AC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Lead Planner, Committee Member, Content Expert-Committee Member, Peer Reviewer, Faculty/Speaker/Author, etc.</w:t>
            </w:r>
          </w:p>
        </w:tc>
        <w:tc>
          <w:tcPr>
            <w:tcW w:w="1080" w:type="dxa"/>
            <w:vMerge w:val="restart"/>
          </w:tcPr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Verified no financial changes since disclosure last completed. </w:t>
            </w:r>
          </w:p>
        </w:tc>
        <w:tc>
          <w:tcPr>
            <w:tcW w:w="3870" w:type="dxa"/>
            <w:gridSpan w:val="3"/>
            <w:vMerge w:val="restart"/>
          </w:tcPr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Use </w:t>
            </w:r>
            <w:hyperlink r:id="rId10" w:history="1">
              <w:r w:rsidRPr="00D27C65">
                <w:rPr>
                  <w:rFonts w:cstheme="minorHAnsi"/>
                  <w:b w:val="0"/>
                  <w:bCs w:val="0"/>
                  <w:i/>
                  <w:color w:val="0000FF" w:themeColor="hyperlink"/>
                  <w:sz w:val="18"/>
                  <w:szCs w:val="18"/>
                  <w:u w:val="single"/>
                </w:rPr>
                <w:t>Evaluation of Conflicts of Interest Flow Chart</w:t>
              </w:r>
            </w:hyperlink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:</w:t>
            </w:r>
          </w:p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2"/>
                <w:szCs w:val="18"/>
              </w:rPr>
            </w:pPr>
          </w:p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A: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NO COI, COI is not relevant to this education, or presenting non-clinical content.</w:t>
            </w:r>
          </w:p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B: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is an employee of an ineligible company and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has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an exception</w:t>
            </w:r>
          </w:p>
          <w:p w:rsidR="00820AC6" w:rsidRPr="00820AC6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C: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a COI  that is relevant to this education and Mitigation form completed prior to role assignments occurred</w:t>
            </w:r>
            <w:r>
              <w:rPr>
                <w:rFonts w:cstheme="minorHAnsi"/>
                <w:b w:val="0"/>
                <w:bCs w:val="0"/>
                <w:i/>
                <w:sz w:val="18"/>
                <w:szCs w:val="18"/>
              </w:rPr>
              <w:br/>
            </w:r>
            <w:r w:rsidRPr="00820AC6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______</w:t>
            </w:r>
            <w:r w:rsidRPr="00820AC6">
              <w:rPr>
                <w:rFonts w:cstheme="minorHAnsi"/>
                <w:b w:val="0"/>
                <w:bCs w:val="0"/>
                <w:i/>
                <w:sz w:val="12"/>
                <w:szCs w:val="18"/>
              </w:rPr>
              <w:t>___________________________________________</w:t>
            </w:r>
          </w:p>
          <w:p w:rsidR="00820AC6" w:rsidRPr="00D27C65" w:rsidRDefault="00820AC6" w:rsidP="00820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820AC6">
              <w:rPr>
                <w:rFonts w:cstheme="minorHAnsi"/>
                <w:bCs w:val="0"/>
                <w:i/>
                <w:sz w:val="18"/>
                <w:szCs w:val="18"/>
              </w:rPr>
              <w:t>**If Option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B or C is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 marked, proceed to page 3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to complete Mitigati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on Measures to Resolve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Conflict of Interest</w:t>
            </w:r>
          </w:p>
        </w:tc>
        <w:tc>
          <w:tcPr>
            <w:tcW w:w="3960" w:type="dxa"/>
            <w:gridSpan w:val="3"/>
            <w:shd w:val="clear" w:color="auto" w:fill="C2D69B" w:themeFill="accent3" w:themeFillTint="99"/>
            <w:vAlign w:val="center"/>
          </w:tcPr>
          <w:p w:rsidR="00820AC6" w:rsidRPr="00D27C65" w:rsidRDefault="00820AC6" w:rsidP="00820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Leave </w:t>
            </w:r>
            <w:r w:rsidRPr="00820AC6">
              <w:rPr>
                <w:rFonts w:cstheme="minorHAnsi"/>
                <w:bCs w:val="0"/>
                <w:i/>
                <w:sz w:val="18"/>
                <w:szCs w:val="18"/>
                <w:u w:val="single"/>
              </w:rPr>
              <w:t>BLANK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if there is no relationship identified with an ineligible company in the last 24 months</w:t>
            </w:r>
          </w:p>
        </w:tc>
      </w:tr>
      <w:tr w:rsidR="00820AC6" w:rsidRPr="00EE194A" w:rsidTr="00F93833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bottom w:val="single" w:sz="12" w:space="0" w:color="666666" w:themeColor="text1" w:themeTint="99"/>
            </w:tcBorders>
          </w:tcPr>
          <w:p w:rsidR="00820AC6" w:rsidRPr="00EE194A" w:rsidRDefault="00820AC6" w:rsidP="00820AC6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666666" w:themeColor="text1" w:themeTint="99"/>
            </w:tcBorders>
          </w:tcPr>
          <w:p w:rsidR="00820AC6" w:rsidRPr="00EE194A" w:rsidRDefault="00820AC6" w:rsidP="00820AC6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666666" w:themeColor="text1" w:themeTint="99"/>
            </w:tcBorders>
          </w:tcPr>
          <w:p w:rsidR="00820AC6" w:rsidRPr="00EE194A" w:rsidRDefault="00820AC6" w:rsidP="00820AC6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666666" w:themeColor="text1" w:themeTint="99"/>
            </w:tcBorders>
          </w:tcPr>
          <w:p w:rsidR="00820AC6" w:rsidRPr="00EE194A" w:rsidRDefault="00820AC6" w:rsidP="00820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870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17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820AC6" w:rsidRPr="00EE194A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</w:tr>
      <w:tr w:rsidR="00820AC6" w:rsidRPr="00EE194A" w:rsidTr="00F9383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ind w:right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Faculty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684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31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65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41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57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13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820AC6" w:rsidRPr="00EE194A" w:rsidTr="00F9383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94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23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98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37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820AC6" w:rsidRPr="00EE194A" w:rsidTr="00F9383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53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76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7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9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820AC6" w:rsidRPr="00EE194A" w:rsidTr="00F9383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20AC6" w:rsidRPr="00D27C65" w:rsidRDefault="00820AC6" w:rsidP="00820AC6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2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675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9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0AC6" w:rsidRPr="00754A54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07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754A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754A5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20AC6" w:rsidRPr="00D27C65" w:rsidRDefault="00820AC6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AC6" w:rsidRPr="00D27C65" w:rsidRDefault="00C42305" w:rsidP="00820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0AC6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:rsidR="00AD7C86" w:rsidRDefault="00AD7C86" w:rsidP="00EE194A">
      <w:pPr>
        <w:spacing w:after="0"/>
      </w:pPr>
    </w:p>
    <w:tbl>
      <w:tblPr>
        <w:tblStyle w:val="GridTable1Light"/>
        <w:tblpPr w:leftFromText="180" w:rightFromText="180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2509"/>
        <w:gridCol w:w="11847"/>
      </w:tblGrid>
      <w:tr w:rsidR="00D27C65" w:rsidRPr="00AD7C86" w:rsidTr="0082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D27C65" w:rsidRPr="00AD7C86" w:rsidRDefault="00D27C65" w:rsidP="00AD7C86">
            <w:pPr>
              <w:tabs>
                <w:tab w:val="center" w:pos="7200"/>
              </w:tabs>
              <w:jc w:val="center"/>
              <w:rPr>
                <w:rFonts w:cstheme="minorHAnsi"/>
                <w:i/>
              </w:rPr>
            </w:pPr>
            <w:r w:rsidRPr="00AD7C86">
              <w:rPr>
                <w:rFonts w:cstheme="minorHAnsi"/>
                <w:i/>
              </w:rPr>
              <w:lastRenderedPageBreak/>
              <w:t xml:space="preserve">RSS </w:t>
            </w:r>
            <w:r w:rsidR="00A24FC7" w:rsidRPr="00AD7C86">
              <w:rPr>
                <w:rFonts w:cstheme="minorHAnsi"/>
                <w:i/>
              </w:rPr>
              <w:t>Parent</w:t>
            </w:r>
            <w:r w:rsidR="00820AC6">
              <w:rPr>
                <w:rFonts w:cstheme="minorHAnsi"/>
                <w:i/>
              </w:rPr>
              <w:t xml:space="preserve"> (Avera CE to EDIT only)</w:t>
            </w:r>
          </w:p>
        </w:tc>
      </w:tr>
      <w:tr w:rsidR="00D27C65" w:rsidRPr="00AD7C86" w:rsidTr="00820A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RSS Parent Gap: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27C65" w:rsidRPr="00AD7C86" w:rsidTr="0082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RSS Parent Outcome Statement: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537CC" w:rsidRPr="00AD7C86" w:rsidTr="0082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F537CC" w:rsidRPr="00AD7C86" w:rsidRDefault="00F537CC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Parent Pharmacy Activity Type and Topic Designator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F537CC" w:rsidRPr="00AD7C86" w:rsidRDefault="00F537CC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Activity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3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Knowledge Based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7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Application Based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905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Certificate Program            </w:t>
            </w:r>
          </w:p>
          <w:p w:rsidR="00F537CC" w:rsidRPr="00AD7C86" w:rsidRDefault="00F537CC" w:rsidP="00AD7C86">
            <w:pPr>
              <w:shd w:val="clear" w:color="auto" w:fill="F2F2F2" w:themeFill="background1" w:themeFillShade="F2"/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F537CC" w:rsidRPr="00AD7C86" w:rsidRDefault="00F537CC" w:rsidP="00AD7C86">
            <w:pPr>
              <w:shd w:val="clear" w:color="auto" w:fill="F2F2F2" w:themeFill="background1" w:themeFillShade="F2"/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 xml:space="preserve">Topic </w:t>
            </w:r>
            <w:r w:rsidRPr="00AD7C86">
              <w:rPr>
                <w:rFonts w:cstheme="minorHAnsi"/>
                <w:b/>
                <w:sz w:val="18"/>
                <w:szCs w:val="18"/>
                <w:u w:val="single"/>
                <w:shd w:val="clear" w:color="auto" w:fill="F2F2F2" w:themeFill="background1" w:themeFillShade="F2"/>
              </w:rPr>
              <w:t>Designator</w:t>
            </w:r>
            <w:r w:rsidRPr="00AD7C86">
              <w:rPr>
                <w:rFonts w:cstheme="minorHAnsi"/>
                <w:sz w:val="18"/>
                <w:szCs w:val="18"/>
              </w:rPr>
              <w:t xml:space="preserve">:   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</w:t>
            </w:r>
            <w:r w:rsidR="00CB291F" w:rsidRPr="00AD7C8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01-Disease State Management/Drug Therapy</w:t>
            </w:r>
            <w:r w:rsidRPr="00AD7C86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06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02-AIDS Therapy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401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03-Pharmacy Practice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37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04-General Pharmacy    </w:t>
            </w:r>
          </w:p>
          <w:p w:rsidR="00F537CC" w:rsidRPr="00AD7C86" w:rsidRDefault="00C42305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89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05-Patient Safety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75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06-Immunizations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83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07-Compounding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     </w:t>
            </w:r>
            <w:r w:rsidR="00F537CC" w:rsidRPr="00AD7C8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865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08-Pain Management      </w:t>
            </w:r>
          </w:p>
        </w:tc>
      </w:tr>
      <w:tr w:rsidR="00CB291F" w:rsidRPr="00AD7C86" w:rsidTr="0082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ASWB Credit Type</w:t>
            </w:r>
          </w:p>
        </w:tc>
        <w:tc>
          <w:tcPr>
            <w:tcW w:w="1184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Credit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956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- General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78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Cultural Competence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430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Clinical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826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Ethics</w:t>
            </w:r>
          </w:p>
        </w:tc>
      </w:tr>
      <w:tr w:rsidR="00820AC6" w:rsidRPr="00AD7C86" w:rsidTr="0082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AC6" w:rsidRDefault="00820AC6" w:rsidP="00AD7C86">
            <w:pPr>
              <w:tabs>
                <w:tab w:val="center" w:pos="7200"/>
              </w:tabs>
              <w:rPr>
                <w:rFonts w:cstheme="minorHAnsi"/>
                <w:b w:val="0"/>
                <w:sz w:val="18"/>
                <w:szCs w:val="18"/>
                <w:u w:val="single"/>
              </w:rPr>
            </w:pPr>
          </w:p>
          <w:p w:rsidR="00820AC6" w:rsidRDefault="00820AC6" w:rsidP="00AD7C86">
            <w:pPr>
              <w:tabs>
                <w:tab w:val="center" w:pos="7200"/>
              </w:tabs>
              <w:rPr>
                <w:rFonts w:cstheme="minorHAnsi"/>
                <w:b w:val="0"/>
                <w:sz w:val="18"/>
                <w:szCs w:val="18"/>
                <w:u w:val="single"/>
              </w:rPr>
            </w:pPr>
          </w:p>
          <w:p w:rsidR="00820AC6" w:rsidRPr="00AD7C86" w:rsidRDefault="00820AC6" w:rsidP="00AD7C86">
            <w:pPr>
              <w:tabs>
                <w:tab w:val="center" w:pos="7200"/>
              </w:tabs>
              <w:rPr>
                <w:rFonts w:cstheme="minorHAnsi"/>
                <w:b w:val="0"/>
                <w:sz w:val="18"/>
                <w:szCs w:val="18"/>
                <w:u w:val="single"/>
              </w:rPr>
            </w:pPr>
          </w:p>
        </w:tc>
      </w:tr>
      <w:tr w:rsidR="00CB291F" w:rsidRPr="00AD7C86" w:rsidTr="0082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  <w:shd w:val="clear" w:color="auto" w:fill="FFFFFF" w:themeFill="background1"/>
          </w:tcPr>
          <w:p w:rsidR="00CB291F" w:rsidRPr="00AD7C86" w:rsidRDefault="00CB291F" w:rsidP="00AD7C86">
            <w:pPr>
              <w:tabs>
                <w:tab w:val="center" w:pos="7200"/>
              </w:tabs>
              <w:jc w:val="center"/>
              <w:rPr>
                <w:rFonts w:cstheme="minorHAnsi"/>
                <w:i/>
              </w:rPr>
            </w:pPr>
            <w:r w:rsidRPr="00AD7C86">
              <w:rPr>
                <w:rFonts w:cstheme="minorHAnsi"/>
                <w:i/>
              </w:rPr>
              <w:t>RSS Ch</w:t>
            </w:r>
            <w:r w:rsidR="00820AC6">
              <w:rPr>
                <w:rFonts w:cstheme="minorHAnsi"/>
                <w:i/>
              </w:rPr>
              <w:t>ild Session Summary of Education</w:t>
            </w:r>
          </w:p>
        </w:tc>
      </w:tr>
      <w:tr w:rsidR="00CB291F" w:rsidRPr="00AD7C86" w:rsidTr="00820AC6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Align w:val="center"/>
          </w:tcPr>
          <w:p w:rsidR="00CB291F" w:rsidRPr="00AD7C86" w:rsidRDefault="00820AC6" w:rsidP="00820AC6">
            <w:pPr>
              <w:tabs>
                <w:tab w:val="center" w:pos="7200"/>
              </w:tabs>
              <w:rPr>
                <w:rFonts w:cstheme="minorHAnsi"/>
                <w:bCs w:val="0"/>
                <w:i/>
                <w:sz w:val="18"/>
                <w:szCs w:val="18"/>
              </w:rPr>
            </w:pPr>
            <w:r>
              <w:rPr>
                <w:rFonts w:cstheme="minorHAnsi"/>
                <w:bCs w:val="0"/>
                <w:i/>
                <w:sz w:val="18"/>
                <w:szCs w:val="18"/>
              </w:rPr>
              <w:t>Summary of the content that will be delivered during this session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528457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47" w:type="dxa"/>
              </w:tcPr>
              <w:p w:rsidR="00CB291F" w:rsidRPr="00754A54" w:rsidRDefault="00820AC6" w:rsidP="00820AC6">
                <w:pPr>
                  <w:tabs>
                    <w:tab w:val="center" w:pos="72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754A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91F" w:rsidRPr="00AD7C86" w:rsidTr="00820A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 w:val="restart"/>
            <w:vAlign w:val="center"/>
          </w:tcPr>
          <w:p w:rsidR="00CB291F" w:rsidRPr="00AD7C86" w:rsidRDefault="00820AC6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Objectives or Speaker Talking Points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89878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47" w:type="dxa"/>
                <w:vAlign w:val="center"/>
              </w:tcPr>
              <w:p w:rsidR="00CB291F" w:rsidRPr="00754A54" w:rsidRDefault="00820AC6" w:rsidP="00820AC6">
                <w:pPr>
                  <w:tabs>
                    <w:tab w:val="center" w:pos="72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754A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91F" w:rsidRPr="00AD7C86" w:rsidTr="00820A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18"/>
              <w:szCs w:val="18"/>
            </w:rPr>
            <w:id w:val="-237013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47" w:type="dxa"/>
                <w:vAlign w:val="center"/>
              </w:tcPr>
              <w:p w:rsidR="00CB291F" w:rsidRPr="00754A54" w:rsidRDefault="00820AC6" w:rsidP="00820AC6">
                <w:pPr>
                  <w:tabs>
                    <w:tab w:val="center" w:pos="72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754A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91F" w:rsidRPr="00AD7C86" w:rsidTr="00820AC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18"/>
              <w:szCs w:val="18"/>
            </w:rPr>
            <w:id w:val="-1983457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47" w:type="dxa"/>
                <w:vAlign w:val="center"/>
              </w:tcPr>
              <w:p w:rsidR="00CB291F" w:rsidRPr="00754A54" w:rsidRDefault="00820AC6" w:rsidP="00AD7C86">
                <w:pPr>
                  <w:tabs>
                    <w:tab w:val="center" w:pos="72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754A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91F" w:rsidRPr="00AD7C86" w:rsidTr="00820AC6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CB291F" w:rsidRPr="00AD7C86" w:rsidRDefault="00820AC6" w:rsidP="00AD7C86">
            <w:pPr>
              <w:tabs>
                <w:tab w:val="center" w:pos="7200"/>
              </w:tabs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Supporting </w:t>
            </w:r>
            <w:r w:rsidR="00CB291F" w:rsidRPr="00AD7C86">
              <w:rPr>
                <w:rFonts w:cstheme="minorHAnsi"/>
                <w:i/>
                <w:sz w:val="18"/>
                <w:szCs w:val="18"/>
              </w:rPr>
              <w:t>References used for this session: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703677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847" w:type="dxa"/>
              </w:tcPr>
              <w:p w:rsidR="00CB291F" w:rsidRPr="00754A54" w:rsidRDefault="00820AC6" w:rsidP="00AD7C86">
                <w:pPr>
                  <w:tabs>
                    <w:tab w:val="center" w:pos="72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754A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AFD" w:rsidRPr="00AD7C86" w:rsidTr="00875638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E87AFD" w:rsidRDefault="00E87AFD" w:rsidP="00E87A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Virtual Activities: Please provide </w:t>
            </w:r>
            <w:proofErr w:type="spellStart"/>
            <w:r>
              <w:rPr>
                <w:rFonts w:eastAsia="Times New Roman" w:cstheme="minorHAnsi"/>
              </w:rPr>
              <w:t>Webex</w:t>
            </w:r>
            <w:proofErr w:type="spellEnd"/>
            <w:r>
              <w:rPr>
                <w:rFonts w:eastAsia="Times New Roman" w:cstheme="minorHAnsi"/>
              </w:rPr>
              <w:t>/Zoom/Team Instructions for the Avera CE Team to use in the event of an audit:</w:t>
            </w:r>
          </w:p>
          <w:p w:rsidR="00E87AFD" w:rsidRDefault="00E87AFD" w:rsidP="00E87AFD">
            <w:pPr>
              <w:rPr>
                <w:rFonts w:eastAsia="Times New Roman" w:cstheme="minorHAnsi"/>
              </w:rPr>
            </w:pPr>
          </w:p>
          <w:p w:rsidR="00E87AFD" w:rsidRDefault="00E87AFD" w:rsidP="00E87AFD">
            <w:pPr>
              <w:rPr>
                <w:rFonts w:eastAsia="Times New Roman" w:cstheme="minorHAnsi"/>
              </w:rPr>
            </w:pPr>
          </w:p>
          <w:p w:rsidR="00E87AFD" w:rsidRDefault="00E87AFD" w:rsidP="00E87AFD">
            <w:pPr>
              <w:rPr>
                <w:rFonts w:eastAsia="Times New Roman" w:cstheme="minorHAnsi"/>
              </w:rPr>
            </w:pPr>
          </w:p>
          <w:p w:rsidR="00E87AFD" w:rsidRDefault="00E87AFD" w:rsidP="00E87A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:rsidR="003F3EFC" w:rsidRDefault="003F3EFC" w:rsidP="003F3EFC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6D15F2" w:rsidRDefault="006D15F2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Default="00820AC6" w:rsidP="003F3EFC">
      <w:pPr>
        <w:spacing w:after="0" w:line="240" w:lineRule="auto"/>
        <w:rPr>
          <w:rFonts w:cstheme="minorHAnsi"/>
        </w:rPr>
      </w:pPr>
    </w:p>
    <w:p w:rsidR="00820AC6" w:rsidRPr="00651DCC" w:rsidRDefault="00820AC6" w:rsidP="003F3EFC">
      <w:pPr>
        <w:spacing w:after="0" w:line="240" w:lineRule="auto"/>
        <w:rPr>
          <w:rFonts w:cstheme="minorHAnsi"/>
        </w:rPr>
      </w:pPr>
    </w:p>
    <w:tbl>
      <w:tblPr>
        <w:tblStyle w:val="GridTable1Light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AD7C86" w:rsidRPr="00651DCC" w:rsidTr="00AD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86" w:rsidRPr="00651DCC" w:rsidRDefault="00AD7C86" w:rsidP="00AD7C86">
            <w:pPr>
              <w:rPr>
                <w:rFonts w:cstheme="minorHAnsi"/>
              </w:rPr>
            </w:pPr>
            <w:r w:rsidRPr="00CC23F3">
              <w:rPr>
                <w:rFonts w:cstheme="minorHAnsi"/>
                <w:sz w:val="36"/>
              </w:rPr>
              <w:t>Mitigation Measures to Resolve Conflict of Interest</w:t>
            </w:r>
          </w:p>
        </w:tc>
      </w:tr>
      <w:tr w:rsidR="00AD7C86" w:rsidRPr="00651DCC" w:rsidTr="00AD7C8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single" w:sz="4" w:space="0" w:color="auto"/>
            </w:tcBorders>
            <w:vAlign w:val="center"/>
          </w:tcPr>
          <w:p w:rsidR="00AD7C86" w:rsidRPr="00651DCC" w:rsidRDefault="00AD7C86" w:rsidP="00AD7C86">
            <w:pPr>
              <w:rPr>
                <w:rFonts w:cstheme="minorHAnsi"/>
                <w:b w:val="0"/>
              </w:rPr>
            </w:pPr>
            <w:r w:rsidRPr="00CC23F3">
              <w:rPr>
                <w:rFonts w:cstheme="minorHAnsi"/>
                <w:sz w:val="24"/>
              </w:rPr>
              <w:t>Individual with COI:</w:t>
            </w:r>
          </w:p>
        </w:tc>
      </w:tr>
    </w:tbl>
    <w:p w:rsidR="00AD7C86" w:rsidRDefault="00AD7C86" w:rsidP="003F3EFC">
      <w:pPr>
        <w:spacing w:after="0" w:line="240" w:lineRule="auto"/>
        <w:rPr>
          <w:rFonts w:cstheme="minorHAnsi"/>
          <w:b/>
          <w:sz w:val="28"/>
        </w:rPr>
      </w:pPr>
    </w:p>
    <w:p w:rsidR="003F3EFC" w:rsidRPr="00651DCC" w:rsidRDefault="003F3EFC" w:rsidP="003F3EFC">
      <w:pPr>
        <w:spacing w:after="0" w:line="240" w:lineRule="auto"/>
        <w:rPr>
          <w:rFonts w:cstheme="minorHAnsi"/>
          <w:sz w:val="28"/>
        </w:rPr>
      </w:pPr>
      <w:r w:rsidRPr="00651DCC">
        <w:rPr>
          <w:rFonts w:cstheme="minorHAnsi"/>
          <w:b/>
          <w:sz w:val="28"/>
        </w:rPr>
        <w:t>Select either B or C below.</w:t>
      </w:r>
      <w:r w:rsidRPr="00651DCC">
        <w:rPr>
          <w:rFonts w:cstheme="minorHAnsi"/>
          <w:sz w:val="28"/>
        </w:rPr>
        <w:t xml:space="preserve"> </w:t>
      </w:r>
      <w:r w:rsidRPr="00651DCC">
        <w:rPr>
          <w:rFonts w:cstheme="minorHAnsi"/>
          <w:sz w:val="20"/>
        </w:rPr>
        <w:t>Use Evaluation of Conflict of Interest Flow Chart to determine appropriate path</w:t>
      </w:r>
    </w:p>
    <w:p w:rsidR="003F3EFC" w:rsidRPr="00651DCC" w:rsidRDefault="003F3EFC" w:rsidP="003F3EFC">
      <w:pPr>
        <w:spacing w:after="0" w:line="240" w:lineRule="auto"/>
        <w:rPr>
          <w:rFonts w:cstheme="minorHAns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RPr="00651DCC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3F3EFC" w:rsidRPr="00651DCC" w:rsidRDefault="00C42305" w:rsidP="007D1DF6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</w:rPr>
              <w:t xml:space="preserve">  </w:t>
            </w:r>
            <w:r w:rsidR="003F3EFC" w:rsidRPr="00651DCC">
              <w:rPr>
                <w:rFonts w:cstheme="minorHAnsi"/>
                <w:i/>
              </w:rPr>
              <w:t xml:space="preserve">Option B: </w:t>
            </w:r>
            <w:r w:rsidR="003F3EFC" w:rsidRPr="00651DCC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3F3EFC" w:rsidRPr="00651DCC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651DCC" w:rsidRDefault="00C42305" w:rsidP="007D1DF6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  <w:b w:val="0"/>
              </w:rPr>
              <w:t xml:space="preserve"> </w:t>
            </w:r>
            <w:r w:rsidR="003F3EFC" w:rsidRPr="00651DCC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3F3EFC" w:rsidRPr="00651DCC" w:rsidRDefault="003F3EFC" w:rsidP="007D1DF6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:rsidR="003F3EFC" w:rsidRPr="00651DCC" w:rsidRDefault="00C42305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651DC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3F3EFC" w:rsidRPr="00651DCC">
              <w:rPr>
                <w:rFonts w:cstheme="minorHAnsi"/>
                <w:color w:val="000000" w:themeColor="text1"/>
              </w:rPr>
              <w:t xml:space="preserve"> </w:t>
            </w:r>
          </w:p>
          <w:p w:rsidR="003F3EFC" w:rsidRPr="00651DCC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CC23F3" w:rsidRPr="00651DCC" w:rsidTr="00CC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CC23F3" w:rsidRPr="00651DCC" w:rsidRDefault="00C42305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Option C Mitigation Options          </w:t>
            </w:r>
            <w:r w:rsidR="00CC23F3" w:rsidRPr="00651DCC">
              <w:rPr>
                <w:rFonts w:cstheme="minorHAnsi"/>
                <w:b w:val="0"/>
              </w:rPr>
              <w:t xml:space="preserve"> 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CC23F3" w:rsidRPr="00651DCC" w:rsidRDefault="00CC23F3" w:rsidP="00CC23F3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CC23F3" w:rsidRPr="00651DCC" w:rsidRDefault="00CC23F3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1DCC">
              <w:rPr>
                <w:rFonts w:cstheme="minorHAnsi"/>
                <w:b/>
              </w:rPr>
              <w:t>Mitigation Steps for Faculty/Others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CC23F3" w:rsidRPr="00651DCC" w:rsidRDefault="00C42305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CC23F3" w:rsidRPr="00651DCC" w:rsidRDefault="00C42305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Divest the financial relationship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C23F3" w:rsidRPr="00651DCC" w:rsidRDefault="00C42305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Recusal from controlling aspects of planning and content with which there is a financial relationship </w:t>
            </w:r>
          </w:p>
        </w:tc>
        <w:tc>
          <w:tcPr>
            <w:tcW w:w="8730" w:type="dxa"/>
          </w:tcPr>
          <w:p w:rsidR="00CC23F3" w:rsidRPr="00651DCC" w:rsidRDefault="00C42305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Peer review of content by persons without relevant financial relationships. </w:t>
            </w:r>
          </w:p>
          <w:p w:rsidR="00CC23F3" w:rsidRPr="00651DCC" w:rsidRDefault="00CC23F3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651DCC">
              <w:rPr>
                <w:rFonts w:cstheme="minorHAnsi"/>
                <w:i/>
              </w:rPr>
              <w:t>Peer reviewer: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C23F3" w:rsidRPr="00651DCC" w:rsidRDefault="00C42305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:rsidR="00CC23F3" w:rsidRPr="00651DCC" w:rsidRDefault="00CC23F3" w:rsidP="00CC23F3">
            <w:pPr>
              <w:rPr>
                <w:rFonts w:cstheme="minorHAnsi"/>
                <w:b w:val="0"/>
                <w:i/>
              </w:rPr>
            </w:pPr>
            <w:r w:rsidRPr="00651DCC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CC23F3" w:rsidRPr="00651DCC" w:rsidRDefault="00C42305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Attest that clinical recommendations are evidenced based and free of commercial bias (eg. peer-reviewed literature, adhering to evidence-based practice guidelines) </w:t>
            </w:r>
            <w:hyperlink r:id="rId11" w:history="1">
              <w:r w:rsidR="00CC23F3" w:rsidRPr="00651DCC">
                <w:rPr>
                  <w:rStyle w:val="Hyperlink"/>
                  <w:rFonts w:cstheme="minorHAnsi"/>
                </w:rPr>
                <w:t>Click here to view Standard 1</w:t>
              </w:r>
            </w:hyperlink>
            <w:r w:rsidR="00CC23F3" w:rsidRPr="00651DCC">
              <w:rPr>
                <w:rFonts w:cstheme="minorHAnsi"/>
                <w:b/>
              </w:rPr>
              <w:t xml:space="preserve"> </w:t>
            </w:r>
          </w:p>
        </w:tc>
      </w:tr>
    </w:tbl>
    <w:p w:rsidR="003F3EFC" w:rsidRPr="00651DCC" w:rsidRDefault="003F3EFC" w:rsidP="003F3EFC">
      <w:pPr>
        <w:rPr>
          <w:rFonts w:cstheme="minorHAnsi"/>
        </w:rPr>
      </w:pPr>
    </w:p>
    <w:p w:rsidR="005A2237" w:rsidRPr="00CC23F3" w:rsidRDefault="005A2237" w:rsidP="005A2237">
      <w:pPr>
        <w:rPr>
          <w:rFonts w:eastAsiaTheme="majorEastAsia" w:cstheme="minorHAnsi"/>
          <w:spacing w:val="5"/>
          <w:sz w:val="20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5A2237" w:rsidRPr="00651DCC" w:rsidTr="00F72DD6">
        <w:tc>
          <w:tcPr>
            <w:tcW w:w="14400" w:type="dxa"/>
            <w:gridSpan w:val="4"/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5A2237" w:rsidRPr="00651DCC" w:rsidTr="00F72DD6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</w:tr>
      <w:tr w:rsidR="005A2237" w:rsidRPr="00651DCC" w:rsidTr="00F72DD6">
        <w:tc>
          <w:tcPr>
            <w:tcW w:w="1980" w:type="dxa"/>
            <w:tcBorders>
              <w:top w:val="single" w:sz="4" w:space="0" w:color="auto"/>
            </w:tcBorders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Date Implemented</w:t>
            </w:r>
          </w:p>
        </w:tc>
        <w:tc>
          <w:tcPr>
            <w:tcW w:w="2575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Signature (Lead Planner or Designated Committee Member)</w:t>
            </w:r>
          </w:p>
        </w:tc>
        <w:tc>
          <w:tcPr>
            <w:tcW w:w="3578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</w:tr>
    </w:tbl>
    <w:p w:rsidR="005A2237" w:rsidRPr="00651DCC" w:rsidRDefault="00C42305" w:rsidP="003F3EFC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37" w:rsidRPr="00651DCC">
            <w:rPr>
              <w:rFonts w:ascii="Segoe UI Symbol" w:eastAsia="MS Gothic" w:hAnsi="Segoe UI Symbol" w:cs="Segoe UI Symbol"/>
            </w:rPr>
            <w:t>☐</w:t>
          </w:r>
        </w:sdtContent>
      </w:sdt>
      <w:r w:rsidR="005A2237" w:rsidRPr="00651DCC">
        <w:rPr>
          <w:rFonts w:cstheme="minorHAnsi"/>
        </w:rPr>
        <w:t xml:space="preserve"> Relationship ended previously </w:t>
      </w:r>
    </w:p>
    <w:sectPr w:rsidR="005A2237" w:rsidRPr="00651DCC" w:rsidSect="006D15F2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AB" w:rsidRDefault="00F50FAB" w:rsidP="00F50FAB">
      <w:pPr>
        <w:spacing w:after="0" w:line="240" w:lineRule="auto"/>
      </w:pPr>
      <w:r>
        <w:separator/>
      </w:r>
    </w:p>
  </w:endnote>
  <w:endnote w:type="continuationSeparator" w:id="0">
    <w:p w:rsidR="00F50FAB" w:rsidRDefault="00F50FAB" w:rsidP="00F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25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AC6" w:rsidRDefault="00820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3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0FAB" w:rsidRDefault="00F5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AB" w:rsidRDefault="00F50FAB" w:rsidP="00F50FAB">
      <w:pPr>
        <w:spacing w:after="0" w:line="240" w:lineRule="auto"/>
      </w:pPr>
      <w:r>
        <w:separator/>
      </w:r>
    </w:p>
  </w:footnote>
  <w:footnote w:type="continuationSeparator" w:id="0">
    <w:p w:rsidR="00F50FAB" w:rsidRDefault="00F50FAB" w:rsidP="00F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AB" w:rsidRPr="006D15F2" w:rsidRDefault="00F50FAB" w:rsidP="00820AC6">
    <w:pPr>
      <w:pStyle w:val="Header"/>
      <w:rPr>
        <w:sz w:val="18"/>
      </w:rPr>
    </w:pPr>
  </w:p>
  <w:p w:rsidR="00F50FAB" w:rsidRDefault="00F5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121CB"/>
    <w:rsid w:val="00024E31"/>
    <w:rsid w:val="00030283"/>
    <w:rsid w:val="00045A62"/>
    <w:rsid w:val="0005047C"/>
    <w:rsid w:val="000749E6"/>
    <w:rsid w:val="00076DAC"/>
    <w:rsid w:val="0008665A"/>
    <w:rsid w:val="00093EFA"/>
    <w:rsid w:val="000C199D"/>
    <w:rsid w:val="000C2BE2"/>
    <w:rsid w:val="000D1810"/>
    <w:rsid w:val="000E3DF9"/>
    <w:rsid w:val="000E3F7D"/>
    <w:rsid w:val="00117655"/>
    <w:rsid w:val="0012489E"/>
    <w:rsid w:val="001250A2"/>
    <w:rsid w:val="001520B5"/>
    <w:rsid w:val="0016516D"/>
    <w:rsid w:val="00175FCE"/>
    <w:rsid w:val="0019067C"/>
    <w:rsid w:val="001D18A7"/>
    <w:rsid w:val="001E315E"/>
    <w:rsid w:val="00200482"/>
    <w:rsid w:val="00211CE9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04DBC"/>
    <w:rsid w:val="00325519"/>
    <w:rsid w:val="00344C1F"/>
    <w:rsid w:val="003813A0"/>
    <w:rsid w:val="00390C61"/>
    <w:rsid w:val="00394C45"/>
    <w:rsid w:val="003C2DF7"/>
    <w:rsid w:val="003C6421"/>
    <w:rsid w:val="003F3EFC"/>
    <w:rsid w:val="00420036"/>
    <w:rsid w:val="00420E20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140F4"/>
    <w:rsid w:val="0053020B"/>
    <w:rsid w:val="00546DB7"/>
    <w:rsid w:val="0058149F"/>
    <w:rsid w:val="00591C23"/>
    <w:rsid w:val="005A2237"/>
    <w:rsid w:val="005A6C1E"/>
    <w:rsid w:val="005E1329"/>
    <w:rsid w:val="00601600"/>
    <w:rsid w:val="0061230E"/>
    <w:rsid w:val="00617CFA"/>
    <w:rsid w:val="00634E56"/>
    <w:rsid w:val="00636A87"/>
    <w:rsid w:val="006502CD"/>
    <w:rsid w:val="00651DCC"/>
    <w:rsid w:val="0066746D"/>
    <w:rsid w:val="006766E3"/>
    <w:rsid w:val="006D15F2"/>
    <w:rsid w:val="00700E0A"/>
    <w:rsid w:val="0070547A"/>
    <w:rsid w:val="0071388A"/>
    <w:rsid w:val="00722320"/>
    <w:rsid w:val="00744D2C"/>
    <w:rsid w:val="00745063"/>
    <w:rsid w:val="00747C2F"/>
    <w:rsid w:val="00754A54"/>
    <w:rsid w:val="00766D32"/>
    <w:rsid w:val="007934EC"/>
    <w:rsid w:val="007B7EF6"/>
    <w:rsid w:val="007F7242"/>
    <w:rsid w:val="00800C8B"/>
    <w:rsid w:val="00820AC6"/>
    <w:rsid w:val="008246DA"/>
    <w:rsid w:val="0083377B"/>
    <w:rsid w:val="00885DC5"/>
    <w:rsid w:val="008B3032"/>
    <w:rsid w:val="008C2572"/>
    <w:rsid w:val="008C5BA3"/>
    <w:rsid w:val="008D5847"/>
    <w:rsid w:val="008E0563"/>
    <w:rsid w:val="008F2F03"/>
    <w:rsid w:val="00907643"/>
    <w:rsid w:val="009562CB"/>
    <w:rsid w:val="00982ED1"/>
    <w:rsid w:val="009C0120"/>
    <w:rsid w:val="009C365E"/>
    <w:rsid w:val="009D6026"/>
    <w:rsid w:val="009E7607"/>
    <w:rsid w:val="00A24FC7"/>
    <w:rsid w:val="00A34BE6"/>
    <w:rsid w:val="00A4157D"/>
    <w:rsid w:val="00A510F3"/>
    <w:rsid w:val="00A522A9"/>
    <w:rsid w:val="00A83B52"/>
    <w:rsid w:val="00AA72D6"/>
    <w:rsid w:val="00AC4130"/>
    <w:rsid w:val="00AD1632"/>
    <w:rsid w:val="00AD5C49"/>
    <w:rsid w:val="00AD7C86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6203"/>
    <w:rsid w:val="00BB7B56"/>
    <w:rsid w:val="00BD5DCF"/>
    <w:rsid w:val="00C26B95"/>
    <w:rsid w:val="00C31E55"/>
    <w:rsid w:val="00C42305"/>
    <w:rsid w:val="00C46D42"/>
    <w:rsid w:val="00C81A3D"/>
    <w:rsid w:val="00CA3B08"/>
    <w:rsid w:val="00CA4A2E"/>
    <w:rsid w:val="00CB291F"/>
    <w:rsid w:val="00CC23F3"/>
    <w:rsid w:val="00CD135A"/>
    <w:rsid w:val="00CD3760"/>
    <w:rsid w:val="00CE348E"/>
    <w:rsid w:val="00D063C2"/>
    <w:rsid w:val="00D07BC8"/>
    <w:rsid w:val="00D27C65"/>
    <w:rsid w:val="00D3377F"/>
    <w:rsid w:val="00D4795E"/>
    <w:rsid w:val="00D51EE8"/>
    <w:rsid w:val="00D61FDB"/>
    <w:rsid w:val="00D65F49"/>
    <w:rsid w:val="00D937A3"/>
    <w:rsid w:val="00DA2123"/>
    <w:rsid w:val="00DA3260"/>
    <w:rsid w:val="00DB2F4B"/>
    <w:rsid w:val="00DD3138"/>
    <w:rsid w:val="00DE2254"/>
    <w:rsid w:val="00DE49D9"/>
    <w:rsid w:val="00E0725B"/>
    <w:rsid w:val="00E1085B"/>
    <w:rsid w:val="00E30273"/>
    <w:rsid w:val="00E811F8"/>
    <w:rsid w:val="00E84F4E"/>
    <w:rsid w:val="00E84F89"/>
    <w:rsid w:val="00E87AFD"/>
    <w:rsid w:val="00E91B07"/>
    <w:rsid w:val="00EA177D"/>
    <w:rsid w:val="00ED0B58"/>
    <w:rsid w:val="00ED6F83"/>
    <w:rsid w:val="00EE194A"/>
    <w:rsid w:val="00F0135B"/>
    <w:rsid w:val="00F07F79"/>
    <w:rsid w:val="00F40FB9"/>
    <w:rsid w:val="00F50FAB"/>
    <w:rsid w:val="00F521CC"/>
    <w:rsid w:val="00F537CC"/>
    <w:rsid w:val="00F659D9"/>
    <w:rsid w:val="00F671A1"/>
    <w:rsid w:val="00F76953"/>
    <w:rsid w:val="00F83548"/>
    <w:rsid w:val="00F93833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CC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E19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19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AB"/>
  </w:style>
  <w:style w:type="paragraph" w:styleId="Footer">
    <w:name w:val="footer"/>
    <w:basedOn w:val="Normal"/>
    <w:link w:val="FooterChar"/>
    <w:uiPriority w:val="99"/>
    <w:unhideWhenUsed/>
    <w:rsid w:val="00F5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AB"/>
  </w:style>
  <w:style w:type="table" w:customStyle="1" w:styleId="TableGrid1">
    <w:name w:val="Table Grid1"/>
    <w:basedOn w:val="TableNormal"/>
    <w:next w:val="TableGrid"/>
    <w:uiPriority w:val="39"/>
    <w:rsid w:val="00A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acontinuingeducation@aver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me.org/accreditation-rules/standards-for-integrity-independence-accredited-ce/standard-1-ensure-content-vali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393B-DA9D-4745-80D0-FD51EF2CAE13}"/>
      </w:docPartPr>
      <w:docPartBody>
        <w:p w:rsidR="008E351A" w:rsidRDefault="001919C2">
          <w:r w:rsidRPr="00702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2"/>
    <w:rsid w:val="001919C2"/>
    <w:rsid w:val="008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C714-5F9A-42F4-94B7-B54D6A0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6</cp:revision>
  <cp:lastPrinted>2021-02-18T20:53:00Z</cp:lastPrinted>
  <dcterms:created xsi:type="dcterms:W3CDTF">2023-07-19T19:52:00Z</dcterms:created>
  <dcterms:modified xsi:type="dcterms:W3CDTF">2023-08-29T21:50:00Z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-1441076669</vt:i4>
  </property>
  <property fmtid="{D5CDD505-2E9C-101B-9397-08002B2CF9AE}" pid="3" name="_NewReviewCycle">
    <vt:lpwstr/>
  </property>
  <property fmtid="{D5CDD505-2E9C-101B-9397-08002B2CF9AE}" pid="4" name="_EmailSubject">
    <vt:lpwstr>updated forms</vt:lpwstr>
  </property>
  <property fmtid="{D5CDD505-2E9C-101B-9397-08002B2CF9AE}" pid="5" name="_AuthorEmail">
    <vt:lpwstr>Kelly.Boyd@avera.org</vt:lpwstr>
  </property>
  <property fmtid="{D5CDD505-2E9C-101B-9397-08002B2CF9AE}" pid="6" name="_AuthorEmailDisplayName">
    <vt:lpwstr>Kelly Boyd</vt:lpwstr>
  </property>
  <property fmtid="{D5CDD505-2E9C-101B-9397-08002B2CF9AE}" pid="8" name="_PreviousAdHocReviewCycleID">
    <vt:i4>-882473587</vt:i4>
  </property>
</Properties>
</file>